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AD" w:rsidRPr="00DC64AD" w:rsidRDefault="00DC64AD" w:rsidP="00BB7638">
      <w:pPr>
        <w:spacing w:after="160" w:line="259" w:lineRule="auto"/>
        <w:rPr>
          <w:rFonts w:ascii="Calibri" w:eastAsia="Calibri" w:hAnsi="Calibri" w:cs="Calibri"/>
          <w:b/>
          <w:color w:val="000000" w:themeColor="text1"/>
          <w:sz w:val="52"/>
          <w:szCs w:val="52"/>
        </w:rPr>
      </w:pPr>
      <w:r>
        <w:rPr>
          <w:rFonts w:ascii="Calibri" w:eastAsia="Calibri" w:hAnsi="Calibri" w:cs="Calibri"/>
          <w:b/>
          <w:noProof/>
          <w:color w:val="000000" w:themeColor="text1"/>
          <w:sz w:val="52"/>
          <w:szCs w:val="52"/>
        </w:rPr>
        <w:pict>
          <v:rect id="_x0000_s1032" style="position:absolute;margin-left:-8.6pt;margin-top:-6.35pt;width:472.5pt;height:309.5pt;z-index:-251643904"/>
        </w:pict>
      </w:r>
      <w:r>
        <w:rPr>
          <w:rFonts w:ascii="Calibri" w:eastAsia="Calibri" w:hAnsi="Calibri" w:cs="Calibri"/>
          <w:b/>
          <w:color w:val="000000" w:themeColor="text1"/>
          <w:sz w:val="52"/>
          <w:szCs w:val="52"/>
        </w:rPr>
        <w:t xml:space="preserve"> </w:t>
      </w:r>
      <w:r w:rsidRPr="00DC64AD">
        <w:rPr>
          <w:rFonts w:ascii="Calibri" w:eastAsia="Calibri" w:hAnsi="Calibri" w:cs="Calibri"/>
          <w:b/>
          <w:color w:val="000000" w:themeColor="text1"/>
          <w:sz w:val="52"/>
          <w:szCs w:val="52"/>
        </w:rPr>
        <w:t>MAJORETTE-SPORT WORLD FEDERATION</w:t>
      </w:r>
    </w:p>
    <w:p w:rsidR="00DC64AD" w:rsidRDefault="00DC64AD" w:rsidP="00BB7638">
      <w:pPr>
        <w:spacing w:after="160" w:line="259" w:lineRule="auto"/>
        <w:rPr>
          <w:rFonts w:ascii="Calibri" w:eastAsia="Calibri" w:hAnsi="Calibri" w:cs="Calibri"/>
          <w:b/>
          <w:color w:val="FF0000"/>
          <w:sz w:val="36"/>
        </w:rPr>
      </w:pPr>
    </w:p>
    <w:p w:rsidR="00BB7638" w:rsidRDefault="00DC64AD" w:rsidP="00BB7638">
      <w:pPr>
        <w:spacing w:after="160" w:line="259" w:lineRule="auto"/>
        <w:rPr>
          <w:rFonts w:ascii="Calibri" w:eastAsia="Calibri" w:hAnsi="Calibri" w:cs="Calibri"/>
          <w:b/>
          <w:color w:val="FF0000"/>
          <w:sz w:val="36"/>
        </w:rPr>
      </w:pPr>
      <w:r>
        <w:rPr>
          <w:rFonts w:ascii="Calibri" w:eastAsia="Calibri" w:hAnsi="Calibri" w:cs="Calibri"/>
          <w:b/>
          <w:noProof/>
          <w:color w:val="FF0000"/>
          <w:sz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-547370</wp:posOffset>
            </wp:positionV>
            <wp:extent cx="1809115" cy="1666875"/>
            <wp:effectExtent l="19050" t="0" r="635" b="0"/>
            <wp:wrapNone/>
            <wp:docPr id="2" name="Picture 5" descr="m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w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FF0000"/>
          <w:sz w:val="36"/>
        </w:rPr>
      </w:pP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FF0000"/>
          <w:sz w:val="36"/>
        </w:rPr>
      </w:pPr>
    </w:p>
    <w:p w:rsidR="00BB7638" w:rsidRDefault="00DC64AD" w:rsidP="00BB7638">
      <w:pPr>
        <w:spacing w:after="160" w:line="259" w:lineRule="auto"/>
        <w:rPr>
          <w:rFonts w:ascii="Calibri" w:eastAsia="Calibri" w:hAnsi="Calibri" w:cs="Calibri"/>
          <w:b/>
          <w:color w:val="0070C0"/>
          <w:sz w:val="20"/>
        </w:rPr>
      </w:pPr>
      <w:r w:rsidRPr="000C62D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9.2pt;margin-top:4.75pt;width:414.7pt;height:29.5pt;z-index:251662336" fillcolor="red" stroked="f">
            <v:shadow on="t" color="#b2b2b2" opacity="52429f" offset="3pt"/>
            <v:textpath style="font-family:&quot;Aharoni&quot;;font-weight:bold;v-text-kern:t" trim="t" fitpath="t" string="INTERNATIONAL SEMINAR"/>
          </v:shape>
        </w:pict>
      </w:r>
      <w:r w:rsidR="00BB7638">
        <w:rPr>
          <w:rFonts w:ascii="Calibri" w:eastAsia="Calibri" w:hAnsi="Calibri" w:cs="Calibri"/>
          <w:b/>
          <w:color w:val="0070C0"/>
          <w:sz w:val="20"/>
        </w:rPr>
        <w:t xml:space="preserve">                                            </w:t>
      </w:r>
    </w:p>
    <w:p w:rsidR="00DC64AD" w:rsidRDefault="00163733" w:rsidP="00BB7638">
      <w:pPr>
        <w:spacing w:after="160" w:line="259" w:lineRule="auto"/>
        <w:rPr>
          <w:rFonts w:ascii="Calibri" w:eastAsia="Calibri" w:hAnsi="Calibri" w:cs="Calibri"/>
          <w:b/>
          <w:color w:val="0070C0"/>
          <w:sz w:val="20"/>
        </w:rPr>
      </w:pPr>
      <w:r>
        <w:rPr>
          <w:rFonts w:ascii="Calibri" w:eastAsia="Calibri" w:hAnsi="Calibri" w:cs="Calibri"/>
          <w:b/>
          <w:color w:val="0070C0"/>
          <w:sz w:val="20"/>
        </w:rPr>
        <w:t xml:space="preserve">                                                                      </w:t>
      </w:r>
    </w:p>
    <w:p w:rsidR="00163733" w:rsidRPr="00DC64AD" w:rsidRDefault="00DC64AD" w:rsidP="00BB7638">
      <w:pPr>
        <w:spacing w:after="160" w:line="259" w:lineRule="auto"/>
        <w:rPr>
          <w:rFonts w:ascii="Calibri" w:eastAsia="Calibri" w:hAnsi="Calibri" w:cs="Calibri"/>
          <w:b/>
          <w:color w:val="171717"/>
          <w:sz w:val="40"/>
          <w:szCs w:val="40"/>
        </w:rPr>
      </w:pPr>
      <w:r w:rsidRPr="00DC64AD">
        <w:rPr>
          <w:rFonts w:ascii="Calibri" w:eastAsia="Calibri" w:hAnsi="Calibri" w:cs="Calibri"/>
          <w:b/>
          <w:color w:val="0070C0"/>
          <w:sz w:val="40"/>
          <w:szCs w:val="40"/>
        </w:rPr>
        <w:t xml:space="preserve">                   </w:t>
      </w:r>
      <w:r>
        <w:rPr>
          <w:rFonts w:ascii="Calibri" w:eastAsia="Calibri" w:hAnsi="Calibri" w:cs="Calibri"/>
          <w:b/>
          <w:color w:val="0070C0"/>
          <w:sz w:val="40"/>
          <w:szCs w:val="40"/>
        </w:rPr>
        <w:t xml:space="preserve">           </w:t>
      </w:r>
      <w:r w:rsidR="00744D0D">
        <w:rPr>
          <w:rFonts w:ascii="Calibri" w:eastAsia="Calibri" w:hAnsi="Calibri" w:cs="Calibri"/>
          <w:b/>
          <w:color w:val="0070C0"/>
          <w:sz w:val="40"/>
          <w:szCs w:val="40"/>
        </w:rPr>
        <w:t xml:space="preserve">  </w:t>
      </w:r>
      <w:r w:rsidR="00BB7638" w:rsidRPr="00DC64AD">
        <w:rPr>
          <w:rFonts w:ascii="Calibri" w:eastAsia="Calibri" w:hAnsi="Calibri" w:cs="Calibri"/>
          <w:b/>
          <w:color w:val="171717"/>
          <w:sz w:val="40"/>
          <w:szCs w:val="40"/>
        </w:rPr>
        <w:t xml:space="preserve">and </w:t>
      </w:r>
      <w:r w:rsidR="00B643F3" w:rsidRPr="00DC64AD">
        <w:rPr>
          <w:rFonts w:ascii="Calibri" w:eastAsia="Calibri" w:hAnsi="Calibri" w:cs="Calibri"/>
          <w:b/>
          <w:color w:val="171717"/>
          <w:sz w:val="40"/>
          <w:szCs w:val="40"/>
        </w:rPr>
        <w:t>exam for judges</w:t>
      </w:r>
    </w:p>
    <w:p w:rsidR="00DC64AD" w:rsidRDefault="00744D0D" w:rsidP="00BB7638">
      <w:pPr>
        <w:spacing w:after="160" w:line="259" w:lineRule="auto"/>
        <w:rPr>
          <w:rFonts w:eastAsia="Calibri" w:cs="Calibri"/>
          <w:b/>
          <w:color w:val="171717"/>
          <w:sz w:val="24"/>
          <w:szCs w:val="24"/>
        </w:rPr>
      </w:pPr>
      <w:r w:rsidRPr="000C62D4">
        <w:rPr>
          <w:noProof/>
        </w:rPr>
        <w:pict>
          <v:shape id="_x0000_s1028" type="#_x0000_t136" style="position:absolute;margin-left:60.45pt;margin-top:24.05pt;width:336.7pt;height:28.05pt;z-index:251664384" fillcolor="#002060" stroked="f">
            <v:shadow on="t" color="#b2b2b2" opacity="52429f" offset="3pt"/>
            <v:textpath style="font-family:&quot;Microsoft YaHei UI&quot;;font-weight:bold;v-text-kern:t" trim="t" fitpath="t" string="SATURDAY, 14.01.2017."/>
          </v:shape>
        </w:pict>
      </w:r>
      <w:r>
        <w:rPr>
          <w:rFonts w:ascii="Calibri" w:eastAsia="Calibri" w:hAnsi="Calibri" w:cs="Calibri"/>
          <w:b/>
          <w:color w:val="171717"/>
          <w:sz w:val="28"/>
        </w:rPr>
        <w:t xml:space="preserve">         </w:t>
      </w:r>
      <w:r w:rsidR="00BB7638">
        <w:rPr>
          <w:rFonts w:ascii="Calibri" w:eastAsia="Calibri" w:hAnsi="Calibri" w:cs="Calibri"/>
          <w:b/>
          <w:color w:val="171717"/>
          <w:sz w:val="28"/>
        </w:rPr>
        <w:t xml:space="preserve">Hotel </w:t>
      </w:r>
      <w:r>
        <w:rPr>
          <w:rFonts w:ascii="Calibri" w:eastAsia="Calibri" w:hAnsi="Calibri" w:cs="Calibri"/>
          <w:b/>
          <w:color w:val="171717"/>
          <w:sz w:val="28"/>
        </w:rPr>
        <w:t>LEONARDO-</w:t>
      </w:r>
      <w:r w:rsidRPr="00744D0D">
        <w:rPr>
          <w:rFonts w:cstheme="minorHAnsi"/>
          <w:b/>
          <w:sz w:val="32"/>
          <w:szCs w:val="32"/>
        </w:rPr>
        <w:t xml:space="preserve"> </w:t>
      </w:r>
      <w:r w:rsidRPr="00A05665">
        <w:rPr>
          <w:rFonts w:cstheme="minorHAnsi"/>
          <w:b/>
          <w:sz w:val="32"/>
          <w:szCs w:val="32"/>
        </w:rPr>
        <w:t>Matrosengasse 6-8</w:t>
      </w:r>
      <w:r>
        <w:rPr>
          <w:rFonts w:cstheme="minorHAnsi"/>
          <w:b/>
          <w:sz w:val="32"/>
          <w:szCs w:val="32"/>
        </w:rPr>
        <w:t>/1060 VIENNA-AUSTRIA</w:t>
      </w: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                                            </w:t>
      </w:r>
      <w:r w:rsidR="00163733">
        <w:rPr>
          <w:rFonts w:ascii="Calibri" w:eastAsia="Calibri" w:hAnsi="Calibri" w:cs="Calibri"/>
          <w:b/>
          <w:color w:val="FF0000"/>
          <w:sz w:val="28"/>
        </w:rPr>
        <w:t xml:space="preserve">   </w:t>
      </w:r>
    </w:p>
    <w:p w:rsidR="00BB7638" w:rsidRDefault="00DC64AD" w:rsidP="00BB7638">
      <w:pPr>
        <w:spacing w:after="160" w:line="259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noProof/>
          <w:color w:val="171717"/>
          <w:sz w:val="20"/>
        </w:rPr>
        <w:pict>
          <v:rect id="_x0000_s1033" style="position:absolute;margin-left:-10.85pt;margin-top:15.95pt;width:474.75pt;height:366pt;z-index:-251642880"/>
        </w:pict>
      </w:r>
      <w:r w:rsidR="00BB7638">
        <w:rPr>
          <w:rFonts w:ascii="Calibri" w:eastAsia="Calibri" w:hAnsi="Calibri" w:cs="Calibri"/>
          <w:b/>
          <w:color w:val="171717"/>
          <w:sz w:val="20"/>
        </w:rPr>
        <w:t>__________________________________________________________________________________________</w:t>
      </w:r>
    </w:p>
    <w:p w:rsidR="00BB7638" w:rsidRPr="00744D0D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</w:t>
      </w:r>
      <w:r w:rsidR="00DC64AD">
        <w:rPr>
          <w:rFonts w:ascii="Calibri" w:eastAsia="Calibri" w:hAnsi="Calibri" w:cs="Calibri"/>
          <w:b/>
          <w:color w:val="171717"/>
          <w:sz w:val="24"/>
        </w:rPr>
        <w:t xml:space="preserve">       </w:t>
      </w:r>
      <w:r>
        <w:rPr>
          <w:rFonts w:ascii="Calibri" w:eastAsia="Calibri" w:hAnsi="Calibri" w:cs="Calibri"/>
          <w:b/>
          <w:color w:val="171717"/>
          <w:sz w:val="24"/>
        </w:rPr>
        <w:t xml:space="preserve">  </w:t>
      </w:r>
      <w:r w:rsidRPr="00744D0D">
        <w:rPr>
          <w:rFonts w:ascii="Calibri" w:eastAsia="Calibri" w:hAnsi="Calibri" w:cs="Calibri"/>
          <w:b/>
          <w:color w:val="0070C0"/>
          <w:sz w:val="24"/>
        </w:rPr>
        <w:t>New candidates for examination must be met with the following criterias:</w:t>
      </w:r>
    </w:p>
    <w:p w:rsidR="00BB7638" w:rsidRDefault="00BB7638" w:rsidP="00BB7638">
      <w:pPr>
        <w:numPr>
          <w:ilvl w:val="0"/>
          <w:numId w:val="1"/>
        </w:numPr>
        <w:spacing w:after="160" w:line="259" w:lineRule="auto"/>
        <w:ind w:left="767" w:hanging="360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>Has at least 2 years of experience as national judge</w:t>
      </w:r>
    </w:p>
    <w:p w:rsidR="00BB7638" w:rsidRDefault="00BB7638" w:rsidP="00BB7638">
      <w:pPr>
        <w:numPr>
          <w:ilvl w:val="0"/>
          <w:numId w:val="1"/>
        </w:numPr>
        <w:spacing w:after="160" w:line="259" w:lineRule="auto"/>
        <w:ind w:left="767" w:hanging="360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>Who are cand</w:t>
      </w:r>
      <w:r w:rsidR="00DC64AD">
        <w:rPr>
          <w:rFonts w:ascii="Calibri" w:eastAsia="Calibri" w:hAnsi="Calibri" w:cs="Calibri"/>
          <w:b/>
          <w:color w:val="171717"/>
          <w:sz w:val="24"/>
        </w:rPr>
        <w:t>idates at the first time in 2017</w:t>
      </w:r>
      <w:r>
        <w:rPr>
          <w:rFonts w:ascii="Calibri" w:eastAsia="Calibri" w:hAnsi="Calibri" w:cs="Calibri"/>
          <w:b/>
          <w:color w:val="171717"/>
          <w:sz w:val="24"/>
        </w:rPr>
        <w:t>. can get the status of trainee.</w:t>
      </w: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  The internship lasts for one year. During that time the trainee, to acquire the appropriate routin must do “shadow- judging” – in addition national competitions- at least one major international championsip ( EC or EGP) at her/his own expense.</w:t>
      </w: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  Licenced judges of MWF  have to take part on annual seminar too!</w:t>
      </w: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  The examination consists of 2 parts:</w:t>
      </w:r>
    </w:p>
    <w:p w:rsidR="00BB7638" w:rsidRPr="00DC64AD" w:rsidRDefault="00BB7638" w:rsidP="00DC64AD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 w:rsidRPr="00DC64AD">
        <w:rPr>
          <w:rFonts w:ascii="Calibri" w:eastAsia="Calibri" w:hAnsi="Calibri" w:cs="Calibri"/>
          <w:b/>
          <w:color w:val="171717"/>
          <w:sz w:val="24"/>
        </w:rPr>
        <w:t>theoretical exam in English at the theme of the majorette-competitions</w:t>
      </w:r>
    </w:p>
    <w:p w:rsidR="00BB7638" w:rsidRDefault="00BB7638" w:rsidP="00BB7638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>Practice exam:- identification of errors, and evaluation of stage chor</w:t>
      </w:r>
      <w:r w:rsidR="00163733">
        <w:rPr>
          <w:rFonts w:ascii="Calibri" w:eastAsia="Calibri" w:hAnsi="Calibri" w:cs="Calibri"/>
          <w:b/>
          <w:color w:val="171717"/>
          <w:sz w:val="24"/>
        </w:rPr>
        <w:t>eography and défilé about DVD on</w:t>
      </w:r>
      <w:r>
        <w:rPr>
          <w:rFonts w:ascii="Calibri" w:eastAsia="Calibri" w:hAnsi="Calibri" w:cs="Calibri"/>
          <w:b/>
          <w:color w:val="171717"/>
          <w:sz w:val="24"/>
        </w:rPr>
        <w:t xml:space="preserve"> video presentations</w:t>
      </w:r>
    </w:p>
    <w:p w:rsidR="00BB7638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>
        <w:rPr>
          <w:rFonts w:ascii="Calibri" w:eastAsia="Calibri" w:hAnsi="Calibri" w:cs="Calibri"/>
          <w:b/>
          <w:color w:val="171717"/>
          <w:sz w:val="24"/>
        </w:rPr>
        <w:t xml:space="preserve">        </w:t>
      </w:r>
      <w:r>
        <w:rPr>
          <w:rFonts w:ascii="Calibri" w:eastAsia="Calibri" w:hAnsi="Calibri" w:cs="Calibri"/>
          <w:b/>
          <w:color w:val="FF0000"/>
          <w:sz w:val="24"/>
        </w:rPr>
        <w:t>Exam is successful with test and practice of at least 70%</w:t>
      </w:r>
    </w:p>
    <w:p w:rsidR="00BB7638" w:rsidRPr="00163733" w:rsidRDefault="00BB7638" w:rsidP="00BB7638">
      <w:pPr>
        <w:spacing w:after="160" w:line="259" w:lineRule="auto"/>
        <w:rPr>
          <w:rFonts w:ascii="Calibri" w:eastAsia="Calibri" w:hAnsi="Calibri" w:cs="Calibri"/>
          <w:b/>
          <w:color w:val="0D0D0D" w:themeColor="text1" w:themeTint="F2"/>
          <w:sz w:val="24"/>
        </w:rPr>
      </w:pPr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       Participation fee of seminar:-new candidate-30,00 Eur</w:t>
      </w:r>
    </w:p>
    <w:p w:rsidR="00163733" w:rsidRPr="00163733" w:rsidRDefault="00BB7638" w:rsidP="00163733">
      <w:pPr>
        <w:spacing w:after="160" w:line="259" w:lineRule="auto"/>
        <w:rPr>
          <w:rFonts w:ascii="Calibri" w:eastAsia="Calibri" w:hAnsi="Calibri" w:cs="Calibri"/>
          <w:b/>
          <w:color w:val="0D0D0D" w:themeColor="text1" w:themeTint="F2"/>
          <w:sz w:val="24"/>
        </w:rPr>
      </w:pPr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                            </w:t>
      </w:r>
      <w:r w:rsidR="00163733"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                               -judges with license </w:t>
      </w:r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</w:t>
      </w:r>
      <w:r w:rsidR="00163733"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>-</w:t>
      </w:r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25,00 euro           </w:t>
      </w:r>
    </w:p>
    <w:p w:rsidR="00BB7638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0D0D0D" w:themeColor="text1" w:themeTint="F2"/>
          <w:sz w:val="24"/>
        </w:rPr>
      </w:pPr>
      <w:r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                                                            -</w:t>
      </w:r>
      <w:r w:rsidR="00BB7638" w:rsidRPr="00163733"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Exam fee : 50,00 euro</w:t>
      </w:r>
    </w:p>
    <w:p w:rsidR="00DC64AD" w:rsidRPr="00744D0D" w:rsidRDefault="00744D0D" w:rsidP="00BB7638">
      <w:pPr>
        <w:spacing w:after="160" w:line="259" w:lineRule="auto"/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</w:pPr>
      <w:r>
        <w:rPr>
          <w:rFonts w:ascii="Calibri" w:eastAsia="Calibri" w:hAnsi="Calibri" w:cs="Calibri"/>
          <w:b/>
          <w:color w:val="0D0D0D" w:themeColor="text1" w:themeTint="F2"/>
          <w:sz w:val="24"/>
        </w:rPr>
        <w:t xml:space="preserve">        </w:t>
      </w:r>
      <w:r w:rsidRPr="00744D0D">
        <w:rPr>
          <w:rFonts w:ascii="Calibri" w:eastAsia="Calibri" w:hAnsi="Calibri" w:cs="Calibri"/>
          <w:b/>
          <w:color w:val="FF0000"/>
          <w:sz w:val="32"/>
          <w:szCs w:val="32"/>
        </w:rPr>
        <w:t>DEADLINE 20. 12. 2016</w:t>
      </w:r>
      <w:r w:rsidRPr="00744D0D">
        <w:rPr>
          <w:rFonts w:ascii="Calibri" w:eastAsia="Calibri" w:hAnsi="Calibri" w:cs="Calibri"/>
          <w:b/>
          <w:color w:val="0D0D0D" w:themeColor="text1" w:themeTint="F2"/>
          <w:sz w:val="32"/>
          <w:szCs w:val="32"/>
        </w:rPr>
        <w:t xml:space="preserve">./E-mail: </w:t>
      </w:r>
      <w:hyperlink r:id="rId6" w:history="1">
        <w:r w:rsidRPr="00744D0D">
          <w:rPr>
            <w:rStyle w:val="Hyperlink"/>
            <w:rFonts w:ascii="Calibri" w:eastAsia="Calibri" w:hAnsi="Calibri" w:cs="Calibri"/>
            <w:b/>
            <w:sz w:val="32"/>
            <w:szCs w:val="32"/>
          </w:rPr>
          <w:t>majoretes.mwf@gmail.com</w:t>
        </w:r>
      </w:hyperlink>
    </w:p>
    <w:p w:rsidR="00DC64AD" w:rsidRDefault="00DC64AD" w:rsidP="00BB7638">
      <w:pPr>
        <w:spacing w:after="160" w:line="259" w:lineRule="auto"/>
        <w:rPr>
          <w:rFonts w:ascii="Calibri" w:eastAsia="Calibri" w:hAnsi="Calibri" w:cs="Calibri"/>
          <w:b/>
          <w:color w:val="FF0000"/>
          <w:sz w:val="24"/>
        </w:rPr>
      </w:pPr>
    </w:p>
    <w:p w:rsidR="00163733" w:rsidRPr="00163733" w:rsidRDefault="00DC64AD" w:rsidP="00163733">
      <w:pPr>
        <w:spacing w:after="160" w:line="259" w:lineRule="auto"/>
        <w:rPr>
          <w:rFonts w:ascii="Calibri" w:eastAsia="Calibri" w:hAnsi="Calibri" w:cs="Calibri"/>
          <w:b/>
          <w:color w:val="000000" w:themeColor="text1"/>
          <w:sz w:val="44"/>
          <w:szCs w:val="44"/>
        </w:rPr>
      </w:pPr>
      <w:r>
        <w:rPr>
          <w:rFonts w:ascii="Calibri" w:eastAsia="Calibri" w:hAnsi="Calibri" w:cs="Calibri"/>
          <w:b/>
          <w:noProof/>
          <w:color w:val="171717"/>
          <w:sz w:val="24"/>
        </w:rPr>
        <w:lastRenderedPageBreak/>
        <w:pict>
          <v:rect id="_x0000_s1031" style="position:absolute;margin-left:-8.45pt;margin-top:-7.1pt;width:466.35pt;height:257.25pt;z-index:-251644928"/>
        </w:pict>
      </w:r>
      <w:r>
        <w:rPr>
          <w:rFonts w:ascii="Calibri" w:eastAsia="Calibri" w:hAnsi="Calibri" w:cs="Calibri"/>
          <w:b/>
          <w:noProof/>
          <w:color w:val="171717"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338455</wp:posOffset>
            </wp:positionV>
            <wp:extent cx="1390650" cy="1276350"/>
            <wp:effectExtent l="19050" t="0" r="0" b="0"/>
            <wp:wrapNone/>
            <wp:docPr id="6" name="Picture 6" descr="m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wf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171717"/>
          <w:sz w:val="24"/>
        </w:rPr>
        <w:t xml:space="preserve">          </w:t>
      </w:r>
      <w:r w:rsidR="00163733" w:rsidRPr="00163733">
        <w:rPr>
          <w:rFonts w:ascii="Calibri" w:eastAsia="Calibri" w:hAnsi="Calibri" w:cs="Calibri"/>
          <w:b/>
          <w:color w:val="000000" w:themeColor="text1"/>
          <w:sz w:val="44"/>
          <w:szCs w:val="44"/>
        </w:rPr>
        <w:t>MAJORETTE-SPORT WORLD FEDERATION</w:t>
      </w:r>
    </w:p>
    <w:p w:rsid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</w:p>
    <w:p w:rsid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 xml:space="preserve">                                      </w:t>
      </w:r>
    </w:p>
    <w:p w:rsid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</w:p>
    <w:p w:rsidR="00163733" w:rsidRP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44"/>
          <w:szCs w:val="44"/>
        </w:rPr>
      </w:pPr>
      <w:r>
        <w:rPr>
          <w:rFonts w:ascii="Calibri" w:eastAsia="Calibri" w:hAnsi="Calibri" w:cs="Calibri"/>
          <w:b/>
          <w:color w:val="FF0000"/>
          <w:sz w:val="44"/>
          <w:szCs w:val="44"/>
        </w:rPr>
        <w:t xml:space="preserve">                      </w:t>
      </w:r>
      <w:r w:rsidRPr="00163733">
        <w:rPr>
          <w:rFonts w:ascii="Calibri" w:eastAsia="Calibri" w:hAnsi="Calibri" w:cs="Calibri"/>
          <w:b/>
          <w:color w:val="FF0000"/>
          <w:sz w:val="44"/>
          <w:szCs w:val="44"/>
        </w:rPr>
        <w:t xml:space="preserve">  APPLICATION FORM</w:t>
      </w:r>
    </w:p>
    <w:p w:rsidR="00163733" w:rsidRPr="00163733" w:rsidRDefault="00DC64AD" w:rsidP="00163733">
      <w:pPr>
        <w:spacing w:after="160" w:line="259" w:lineRule="auto"/>
        <w:rPr>
          <w:rFonts w:ascii="Calibri" w:eastAsia="Calibri" w:hAnsi="Calibri" w:cs="Calibri"/>
          <w:b/>
          <w:color w:val="171717"/>
          <w:sz w:val="32"/>
        </w:rPr>
      </w:pPr>
      <w:r>
        <w:rPr>
          <w:rFonts w:ascii="Calibri" w:eastAsia="Calibri" w:hAnsi="Calibri" w:cs="Calibri"/>
          <w:b/>
          <w:color w:val="171717"/>
          <w:sz w:val="32"/>
        </w:rPr>
        <w:t xml:space="preserve">                       </w:t>
      </w:r>
      <w:r w:rsidR="00163733">
        <w:rPr>
          <w:rFonts w:ascii="Calibri" w:eastAsia="Calibri" w:hAnsi="Calibri" w:cs="Calibri"/>
          <w:b/>
          <w:color w:val="171717"/>
          <w:sz w:val="32"/>
        </w:rPr>
        <w:t xml:space="preserve"> International Seminar /</w:t>
      </w:r>
      <w:r w:rsidR="00163733" w:rsidRPr="00163733">
        <w:rPr>
          <w:rFonts w:ascii="Calibri" w:eastAsia="Calibri" w:hAnsi="Calibri" w:cs="Calibri"/>
          <w:b/>
          <w:color w:val="171717"/>
          <w:sz w:val="32"/>
        </w:rPr>
        <w:t xml:space="preserve">exam </w:t>
      </w:r>
      <w:r>
        <w:rPr>
          <w:rFonts w:ascii="Calibri" w:eastAsia="Calibri" w:hAnsi="Calibri" w:cs="Calibri"/>
          <w:b/>
          <w:color w:val="171717"/>
          <w:sz w:val="32"/>
        </w:rPr>
        <w:t>for Judges</w:t>
      </w:r>
    </w:p>
    <w:p w:rsidR="00163733" w:rsidRDefault="00DC64AD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44"/>
          <w:szCs w:val="44"/>
        </w:rPr>
      </w:pPr>
      <w:r>
        <w:rPr>
          <w:rFonts w:ascii="Calibri" w:eastAsia="Calibri" w:hAnsi="Calibri" w:cs="Calibri"/>
          <w:b/>
          <w:color w:val="171717"/>
          <w:sz w:val="32"/>
        </w:rPr>
        <w:t xml:space="preserve">                             </w:t>
      </w:r>
      <w:r w:rsidR="00163733">
        <w:rPr>
          <w:rFonts w:ascii="Calibri" w:eastAsia="Calibri" w:hAnsi="Calibri" w:cs="Calibri"/>
          <w:b/>
          <w:color w:val="171717"/>
          <w:sz w:val="32"/>
        </w:rPr>
        <w:t xml:space="preserve"> </w:t>
      </w:r>
      <w:r>
        <w:rPr>
          <w:rFonts w:ascii="Calibri" w:eastAsia="Calibri" w:hAnsi="Calibri" w:cs="Calibri"/>
          <w:b/>
          <w:color w:val="FF0000"/>
          <w:sz w:val="44"/>
          <w:szCs w:val="44"/>
        </w:rPr>
        <w:t>DEADLINE 20. 12. 2016</w:t>
      </w:r>
      <w:r w:rsidR="00163733" w:rsidRPr="00163733">
        <w:rPr>
          <w:rFonts w:ascii="Calibri" w:eastAsia="Calibri" w:hAnsi="Calibri" w:cs="Calibri"/>
          <w:b/>
          <w:color w:val="FF0000"/>
          <w:sz w:val="44"/>
          <w:szCs w:val="44"/>
        </w:rPr>
        <w:t>.</w:t>
      </w:r>
    </w:p>
    <w:p w:rsidR="00DC64AD" w:rsidRDefault="00DC64AD" w:rsidP="00163733">
      <w:pPr>
        <w:spacing w:after="160" w:line="259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DC64AD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      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                              </w:t>
      </w:r>
      <w:r w:rsidRPr="00DC64AD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  </w:t>
      </w:r>
      <w:r w:rsidRPr="00DC64AD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E-mail: </w:t>
      </w:r>
      <w:hyperlink r:id="rId8" w:history="1">
        <w:r w:rsidRPr="00491299">
          <w:rPr>
            <w:rStyle w:val="Hyperlink"/>
            <w:rFonts w:ascii="Calibri" w:eastAsia="Calibri" w:hAnsi="Calibri" w:cs="Calibri"/>
            <w:b/>
            <w:sz w:val="24"/>
            <w:szCs w:val="24"/>
          </w:rPr>
          <w:t>majorettes.mwf@gmail.com</w:t>
        </w:r>
      </w:hyperlink>
    </w:p>
    <w:p w:rsidR="00DC64AD" w:rsidRPr="00DC64AD" w:rsidRDefault="00DC64AD" w:rsidP="00163733">
      <w:pPr>
        <w:spacing w:after="160" w:line="259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:rsid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CANDIDATE:</w:t>
      </w:r>
    </w:p>
    <w:tbl>
      <w:tblPr>
        <w:tblStyle w:val="TableGrid"/>
        <w:tblW w:w="0" w:type="auto"/>
        <w:tblLook w:val="04A0"/>
      </w:tblPr>
      <w:tblGrid>
        <w:gridCol w:w="2235"/>
        <w:gridCol w:w="7053"/>
      </w:tblGrid>
      <w:tr w:rsidR="00163733" w:rsidTr="00163733">
        <w:tc>
          <w:tcPr>
            <w:tcW w:w="2235" w:type="dxa"/>
          </w:tcPr>
          <w:p w:rsidR="00163733" w:rsidRP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  <w:t>Name:</w:t>
            </w:r>
          </w:p>
        </w:tc>
        <w:tc>
          <w:tcPr>
            <w:tcW w:w="70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163733">
        <w:tc>
          <w:tcPr>
            <w:tcW w:w="2235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</w:rPr>
              <w:t>Place of birth:</w:t>
            </w:r>
          </w:p>
        </w:tc>
        <w:tc>
          <w:tcPr>
            <w:tcW w:w="70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163733">
        <w:tc>
          <w:tcPr>
            <w:tcW w:w="2235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</w:rPr>
              <w:t>Date of birth:</w:t>
            </w:r>
          </w:p>
        </w:tc>
        <w:tc>
          <w:tcPr>
            <w:tcW w:w="70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163733">
        <w:tc>
          <w:tcPr>
            <w:tcW w:w="2235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</w:rPr>
              <w:t>Adress:</w:t>
            </w:r>
          </w:p>
        </w:tc>
        <w:tc>
          <w:tcPr>
            <w:tcW w:w="7053" w:type="dxa"/>
          </w:tcPr>
          <w:p w:rsidR="00163733" w:rsidRPr="005721C5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  <w:szCs w:val="32"/>
              </w:rPr>
            </w:pPr>
          </w:p>
        </w:tc>
      </w:tr>
      <w:tr w:rsidR="00163733" w:rsidTr="00163733">
        <w:tc>
          <w:tcPr>
            <w:tcW w:w="2235" w:type="dxa"/>
          </w:tcPr>
          <w:p w:rsidR="00163733" w:rsidRP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  <w:t>E-mail:</w:t>
            </w:r>
          </w:p>
        </w:tc>
        <w:tc>
          <w:tcPr>
            <w:tcW w:w="70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163733">
        <w:tc>
          <w:tcPr>
            <w:tcW w:w="2235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</w:rPr>
              <w:t>Phone number:</w:t>
            </w:r>
          </w:p>
        </w:tc>
        <w:tc>
          <w:tcPr>
            <w:tcW w:w="70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163733">
        <w:tc>
          <w:tcPr>
            <w:tcW w:w="2235" w:type="dxa"/>
          </w:tcPr>
          <w:p w:rsidR="00163733" w:rsidRP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  <w:t>Majorette club:</w:t>
            </w:r>
          </w:p>
        </w:tc>
        <w:tc>
          <w:tcPr>
            <w:tcW w:w="70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163733">
        <w:tc>
          <w:tcPr>
            <w:tcW w:w="2235" w:type="dxa"/>
          </w:tcPr>
          <w:p w:rsidR="00163733" w:rsidRP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  <w:t>Association:</w:t>
            </w:r>
          </w:p>
        </w:tc>
        <w:tc>
          <w:tcPr>
            <w:tcW w:w="70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163733">
        <w:tc>
          <w:tcPr>
            <w:tcW w:w="2235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  <w:t>Seminar /yes or no/</w:t>
            </w:r>
          </w:p>
        </w:tc>
        <w:tc>
          <w:tcPr>
            <w:tcW w:w="7053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63733" w:rsidTr="00163733">
        <w:tc>
          <w:tcPr>
            <w:tcW w:w="2235" w:type="dxa"/>
          </w:tcPr>
          <w:p w:rsidR="00163733" w:rsidRDefault="00163733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  <w:t>Exam:</w:t>
            </w:r>
          </w:p>
        </w:tc>
        <w:tc>
          <w:tcPr>
            <w:tcW w:w="7053" w:type="dxa"/>
          </w:tcPr>
          <w:p w:rsidR="00163733" w:rsidRDefault="00744D0D" w:rsidP="00163733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  <w:r w:rsidRPr="00744D0D">
              <w:rPr>
                <w:rFonts w:ascii="Calibri" w:eastAsia="Calibri" w:hAnsi="Calibri" w:cs="Calibri"/>
                <w:b/>
                <w:color w:val="171717"/>
                <w:sz w:val="3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-6908800</wp:posOffset>
                  </wp:positionV>
                  <wp:extent cx="1390650" cy="1276350"/>
                  <wp:effectExtent l="19050" t="0" r="0" b="0"/>
                  <wp:wrapNone/>
                  <wp:docPr id="8" name="Picture 6" descr="mw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w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C64AD" w:rsidRDefault="00163733">
      <w:pPr>
        <w:rPr>
          <w:b/>
        </w:rPr>
      </w:pPr>
      <w:r w:rsidRPr="00163733">
        <w:rPr>
          <w:b/>
        </w:rPr>
        <w:t xml:space="preserve"> </w:t>
      </w:r>
    </w:p>
    <w:p w:rsidR="00DC64AD" w:rsidRDefault="00163733">
      <w:pPr>
        <w:rPr>
          <w:b/>
        </w:rPr>
      </w:pPr>
      <w:r w:rsidRPr="00163733">
        <w:rPr>
          <w:b/>
        </w:rPr>
        <w:t>Signature:</w:t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  <w:t xml:space="preserve">Date: </w:t>
      </w:r>
    </w:p>
    <w:p w:rsidR="00DC64AD" w:rsidRDefault="00DC64AD">
      <w:pPr>
        <w:rPr>
          <w:b/>
        </w:rPr>
      </w:pPr>
      <w:r>
        <w:rPr>
          <w:b/>
        </w:rPr>
        <w:t>_______________________                                                                             _____________________</w:t>
      </w:r>
    </w:p>
    <w:p w:rsidR="00163733" w:rsidRPr="00163733" w:rsidRDefault="00163733">
      <w:pPr>
        <w:rPr>
          <w:b/>
        </w:rPr>
      </w:pPr>
      <w:r w:rsidRPr="00163733">
        <w:rPr>
          <w:b/>
        </w:rPr>
        <w:t xml:space="preserve">                                                                             </w:t>
      </w:r>
    </w:p>
    <w:sectPr w:rsidR="00163733" w:rsidRPr="00163733" w:rsidSect="0028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70F5"/>
    <w:multiLevelType w:val="hybridMultilevel"/>
    <w:tmpl w:val="5866D9A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1826191"/>
    <w:multiLevelType w:val="multilevel"/>
    <w:tmpl w:val="7CC61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DD2B50"/>
    <w:multiLevelType w:val="multilevel"/>
    <w:tmpl w:val="D1867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3603F1"/>
    <w:multiLevelType w:val="hybridMultilevel"/>
    <w:tmpl w:val="E5602D3C"/>
    <w:lvl w:ilvl="0" w:tplc="5156E594"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B7638"/>
    <w:rsid w:val="000C62D4"/>
    <w:rsid w:val="00163733"/>
    <w:rsid w:val="00281BA1"/>
    <w:rsid w:val="005721C5"/>
    <w:rsid w:val="00744D0D"/>
    <w:rsid w:val="0092649F"/>
    <w:rsid w:val="009B6094"/>
    <w:rsid w:val="00AE4088"/>
    <w:rsid w:val="00B643F3"/>
    <w:rsid w:val="00BB7638"/>
    <w:rsid w:val="00DC64AD"/>
    <w:rsid w:val="00F0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38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38"/>
    <w:rPr>
      <w:rFonts w:ascii="Tahoma" w:eastAsiaTheme="minorEastAsi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63733"/>
    <w:pPr>
      <w:ind w:left="720"/>
      <w:contextualSpacing/>
    </w:pPr>
  </w:style>
  <w:style w:type="table" w:styleId="TableGrid">
    <w:name w:val="Table Grid"/>
    <w:basedOn w:val="TableNormal"/>
    <w:uiPriority w:val="59"/>
    <w:rsid w:val="0016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6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mw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oretes.mwf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Banović</cp:lastModifiedBy>
  <cp:revision>2</cp:revision>
  <dcterms:created xsi:type="dcterms:W3CDTF">2016-12-07T16:01:00Z</dcterms:created>
  <dcterms:modified xsi:type="dcterms:W3CDTF">2016-12-07T16:01:00Z</dcterms:modified>
</cp:coreProperties>
</file>